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6C" w:rsidRDefault="001E4C6C">
      <w:pPr>
        <w:rPr>
          <w:sz w:val="32"/>
          <w:szCs w:val="32"/>
        </w:rPr>
      </w:pPr>
      <w:r>
        <w:rPr>
          <w:b/>
          <w:bCs/>
        </w:rPr>
        <w:t>Pro</w:t>
      </w:r>
      <w:r w:rsidR="00AE7521">
        <w:rPr>
          <w:b/>
          <w:bCs/>
        </w:rPr>
        <w:t>to</w:t>
      </w:r>
      <w:r>
        <w:rPr>
          <w:b/>
          <w:bCs/>
        </w:rPr>
        <w:t>t</w:t>
      </w:r>
      <w:r w:rsidR="00AE7521">
        <w:rPr>
          <w:b/>
          <w:bCs/>
        </w:rPr>
        <w:t>ype</w:t>
      </w:r>
      <w:r>
        <w:rPr>
          <w:b/>
          <w:bCs/>
          <w:sz w:val="32"/>
          <w:szCs w:val="32"/>
        </w:rPr>
        <w:t>:</w:t>
      </w:r>
      <w:r w:rsidR="001A6034">
        <w:rPr>
          <w:b/>
          <w:bCs/>
          <w:sz w:val="32"/>
          <w:szCs w:val="3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6"/>
      </w:tblGrid>
      <w:tr w:rsidR="001E4C6C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6C" w:rsidRDefault="001E4C6C">
            <w:pPr>
              <w:rPr>
                <w:sz w:val="22"/>
                <w:szCs w:val="22"/>
              </w:rPr>
            </w:pPr>
          </w:p>
        </w:tc>
      </w:tr>
    </w:tbl>
    <w:p w:rsidR="001A6034" w:rsidRDefault="001A6034">
      <w:pPr>
        <w:rPr>
          <w:b/>
          <w:bCs/>
        </w:rPr>
      </w:pPr>
    </w:p>
    <w:p w:rsidR="001E4C6C" w:rsidRDefault="001E4C6C">
      <w:pPr>
        <w:rPr>
          <w:sz w:val="32"/>
          <w:szCs w:val="32"/>
        </w:rPr>
      </w:pPr>
      <w:r>
        <w:rPr>
          <w:b/>
          <w:bCs/>
        </w:rPr>
        <w:t>Goal</w:t>
      </w:r>
      <w:r>
        <w:rPr>
          <w:b/>
          <w:bCs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6"/>
      </w:tblGrid>
      <w:tr w:rsidR="001E4C6C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6C" w:rsidRDefault="001E4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improve transition outcomes for youth with disabilities through blending and/or braiding of Federal, State and Community resources and the use of local intermediary organizations.</w:t>
            </w:r>
          </w:p>
        </w:tc>
      </w:tr>
    </w:tbl>
    <w:p w:rsidR="001A6034" w:rsidRDefault="001A6034">
      <w:pPr>
        <w:rPr>
          <w:b/>
          <w:bCs/>
        </w:rPr>
      </w:pPr>
    </w:p>
    <w:p w:rsidR="001E4C6C" w:rsidRDefault="001E4C6C">
      <w:pPr>
        <w:rPr>
          <w:sz w:val="32"/>
          <w:szCs w:val="32"/>
        </w:rPr>
      </w:pPr>
      <w:r>
        <w:rPr>
          <w:b/>
          <w:bCs/>
        </w:rPr>
        <w:t>Objective</w:t>
      </w:r>
      <w:r w:rsidR="00AE7521">
        <w:rPr>
          <w:b/>
          <w:bCs/>
        </w:rPr>
        <w:t>(s)</w:t>
      </w:r>
      <w:r>
        <w:rPr>
          <w:b/>
          <w:bCs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6"/>
      </w:tblGrid>
      <w:tr w:rsidR="001E4C6C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4" w:rsidRDefault="001A6034" w:rsidP="001A6034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</w:p>
          <w:p w:rsidR="001A6034" w:rsidRDefault="001A6034" w:rsidP="001A6034">
            <w:pPr>
              <w:rPr>
                <w:sz w:val="22"/>
                <w:szCs w:val="22"/>
              </w:rPr>
            </w:pPr>
          </w:p>
        </w:tc>
      </w:tr>
    </w:tbl>
    <w:p w:rsidR="001E4C6C" w:rsidRDefault="001E4C6C">
      <w:pPr>
        <w:pStyle w:val="Heading1"/>
        <w:jc w:val="left"/>
      </w:pPr>
    </w:p>
    <w:p w:rsidR="00CE4108" w:rsidRPr="00CE4108" w:rsidRDefault="00CE4108" w:rsidP="00CE4108">
      <w:pPr>
        <w:rPr>
          <w:b/>
        </w:rPr>
      </w:pPr>
      <w:r w:rsidRPr="00CE4108">
        <w:rPr>
          <w:b/>
        </w:rPr>
        <w:t>Strategies: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6"/>
      </w:tblGrid>
      <w:tr w:rsidR="001E4C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6C" w:rsidRDefault="001E4C6C">
            <w:pPr>
              <w:pStyle w:val="Footer"/>
              <w:numPr>
                <w:ilvl w:val="0"/>
                <w:numId w:val="43"/>
              </w:numPr>
              <w:tabs>
                <w:tab w:val="clear" w:pos="720"/>
                <w:tab w:val="clear" w:pos="4320"/>
                <w:tab w:val="clear" w:pos="8640"/>
                <w:tab w:val="num" w:pos="360"/>
              </w:tabs>
              <w:ind w:hanging="720"/>
              <w:rPr>
                <w:sz w:val="22"/>
                <w:szCs w:val="22"/>
              </w:rPr>
            </w:pPr>
          </w:p>
        </w:tc>
      </w:tr>
      <w:tr w:rsidR="001E4C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6C" w:rsidRDefault="001E4C6C">
            <w:pPr>
              <w:pStyle w:val="Footer"/>
              <w:numPr>
                <w:ilvl w:val="0"/>
                <w:numId w:val="43"/>
              </w:numPr>
              <w:tabs>
                <w:tab w:val="clear" w:pos="720"/>
                <w:tab w:val="clear" w:pos="4320"/>
                <w:tab w:val="clear" w:pos="8640"/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</w:tr>
      <w:tr w:rsidR="001E4C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6C" w:rsidRDefault="001E4C6C">
            <w:pPr>
              <w:pStyle w:val="Footer"/>
              <w:numPr>
                <w:ilvl w:val="0"/>
                <w:numId w:val="43"/>
              </w:numPr>
              <w:tabs>
                <w:tab w:val="clear" w:pos="720"/>
                <w:tab w:val="clear" w:pos="4320"/>
                <w:tab w:val="clear" w:pos="8640"/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</w:tbl>
    <w:p w:rsidR="001A6034" w:rsidRDefault="001A6034">
      <w:pPr>
        <w:keepNext/>
        <w:keepLines/>
        <w:rPr>
          <w:b/>
          <w:bCs/>
        </w:rPr>
      </w:pPr>
    </w:p>
    <w:p w:rsidR="00CE4108" w:rsidRDefault="001A6034">
      <w:pPr>
        <w:keepNext/>
        <w:keepLines/>
        <w:rPr>
          <w:b/>
          <w:bCs/>
        </w:rPr>
      </w:pPr>
      <w:r>
        <w:rPr>
          <w:b/>
          <w:bCs/>
        </w:rPr>
        <w:br w:type="page"/>
      </w:r>
    </w:p>
    <w:p w:rsidR="001E4C6C" w:rsidRDefault="001E4C6C">
      <w:pPr>
        <w:keepNext/>
        <w:keepLines/>
      </w:pPr>
      <w:r>
        <w:rPr>
          <w:b/>
          <w:bCs/>
        </w:rPr>
        <w:t xml:space="preserve">STRATEGY 1:  </w:t>
      </w:r>
    </w:p>
    <w:tbl>
      <w:tblPr>
        <w:tblW w:w="489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0"/>
      </w:tblGrid>
      <w:tr w:rsidR="001E4C6C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6C" w:rsidRDefault="001E4C6C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</w:tbl>
    <w:p w:rsidR="001A6034" w:rsidRDefault="001A6034"/>
    <w:tbl>
      <w:tblPr>
        <w:tblW w:w="4981" w:type="pct"/>
        <w:jc w:val="center"/>
        <w:tblInd w:w="-58" w:type="dxa"/>
        <w:tblCellMar>
          <w:left w:w="29" w:type="dxa"/>
          <w:right w:w="29" w:type="dxa"/>
        </w:tblCellMar>
        <w:tblLook w:val="0000"/>
      </w:tblPr>
      <w:tblGrid>
        <w:gridCol w:w="2554"/>
        <w:gridCol w:w="1933"/>
        <w:gridCol w:w="412"/>
        <w:gridCol w:w="415"/>
        <w:gridCol w:w="415"/>
        <w:gridCol w:w="415"/>
        <w:gridCol w:w="4128"/>
        <w:gridCol w:w="4131"/>
      </w:tblGrid>
      <w:tr w:rsidR="00AE7521">
        <w:tblPrEx>
          <w:tblCellMar>
            <w:top w:w="0" w:type="dxa"/>
            <w:bottom w:w="0" w:type="dxa"/>
          </w:tblCellMar>
        </w:tblPrEx>
        <w:trPr>
          <w:cantSplit/>
          <w:trHeight w:val="1461"/>
          <w:tblHeader/>
          <w:jc w:val="center"/>
        </w:trPr>
        <w:tc>
          <w:tcPr>
            <w:tcW w:w="8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pStyle w:val="Heading2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pStyle w:val="Heading1"/>
              <w:keepLines/>
            </w:pPr>
            <w:r>
              <w:t>Responsible Person/Entity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textDirection w:val="btLr"/>
            <w:vAlign w:val="center"/>
          </w:tcPr>
          <w:p w:rsidR="00AE7521" w:rsidRDefault="00AE7521" w:rsidP="001E4C6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Oct-Dec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E7521" w:rsidRDefault="00AE7521" w:rsidP="001E4C6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Jan-Mar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textDirection w:val="btLr"/>
            <w:vAlign w:val="center"/>
          </w:tcPr>
          <w:p w:rsidR="00AE7521" w:rsidRDefault="00AE7521" w:rsidP="001E4C6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Apr-June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E7521" w:rsidRDefault="00AE7521" w:rsidP="001E4C6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July-Sept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034" w:rsidRDefault="001A6034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we will </w:t>
            </w:r>
          </w:p>
          <w:p w:rsidR="001A6034" w:rsidRDefault="001A6034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quantitatively measure </w:t>
            </w:r>
          </w:p>
          <w:p w:rsidR="00AE7521" w:rsidRDefault="001A6034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 intended outcome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034" w:rsidRDefault="001A6034" w:rsidP="001A6034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we could </w:t>
            </w:r>
          </w:p>
          <w:p w:rsidR="00931E1D" w:rsidRDefault="001A6034" w:rsidP="001A6034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accomplish this activity </w:t>
            </w:r>
          </w:p>
          <w:p w:rsidR="00AE7521" w:rsidRDefault="001A6034" w:rsidP="001A6034">
            <w:pPr>
              <w:keepNext/>
              <w:keepLine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without grant funds</w:t>
            </w:r>
          </w:p>
        </w:tc>
      </w:tr>
      <w:tr w:rsidR="00AE752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1" w:rsidRDefault="00AE7521">
            <w:pPr>
              <w:keepNext/>
              <w:keepLines/>
              <w:numPr>
                <w:ilvl w:val="1"/>
                <w:numId w:val="45"/>
              </w:numPr>
              <w:tabs>
                <w:tab w:val="num" w:pos="0"/>
                <w:tab w:val="left" w:pos="42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521" w:rsidRDefault="00AE7521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AE7521" w:rsidRDefault="00AE7521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7521" w:rsidRDefault="00AE7521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E7521" w:rsidRDefault="00AE7521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7521" w:rsidRDefault="00AE7521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E752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521" w:rsidRDefault="00AE7521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AE7521" w:rsidRDefault="00AE7521" w:rsidP="001E4C6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7521" w:rsidRDefault="00AE7521" w:rsidP="001E4C6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E7521" w:rsidRDefault="00AE7521" w:rsidP="001E4C6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7521" w:rsidRDefault="00AE7521" w:rsidP="001E4C6C">
            <w:pPr>
              <w:keepNext/>
              <w:keepLines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E752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521" w:rsidRDefault="00AE7521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AE7521" w:rsidRDefault="00AE7521" w:rsidP="001E4C6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7521" w:rsidRDefault="00AE7521" w:rsidP="001E4C6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E7521" w:rsidRDefault="00AE7521" w:rsidP="001E4C6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7521" w:rsidRDefault="00AE7521" w:rsidP="001E4C6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521" w:rsidRDefault="00AE7521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E752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7521" w:rsidRDefault="00AE7521" w:rsidP="00AE7521">
            <w:pPr>
              <w:keepNext/>
              <w:keepLines/>
              <w:ind w:left="113" w:right="113"/>
              <w:rPr>
                <w:b/>
              </w:rPr>
            </w:pPr>
            <w:r w:rsidRPr="00AE7521">
              <w:rPr>
                <w:b/>
                <w:bCs/>
              </w:rPr>
              <w:t>Potential</w:t>
            </w:r>
            <w:r>
              <w:rPr>
                <w:b/>
                <w:bCs/>
              </w:rPr>
              <w:t xml:space="preserve"> Pitfalls &amp; Anticipated Response</w:t>
            </w:r>
            <w:r>
              <w:rPr>
                <w:b/>
              </w:rPr>
              <w:t>:</w:t>
            </w:r>
          </w:p>
          <w:p w:rsidR="00AE7521" w:rsidRDefault="00AE7521" w:rsidP="001E4C6C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5335D9" w:rsidRDefault="005335D9" w:rsidP="00167CE7">
      <w:pPr>
        <w:keepNext/>
        <w:keepLines/>
        <w:rPr>
          <w:b/>
          <w:bCs/>
        </w:rPr>
      </w:pPr>
    </w:p>
    <w:p w:rsidR="00167CE7" w:rsidRDefault="00CE4108" w:rsidP="00167CE7">
      <w:pPr>
        <w:keepNext/>
        <w:keepLines/>
      </w:pPr>
      <w:r>
        <w:rPr>
          <w:b/>
          <w:bCs/>
        </w:rPr>
        <w:br w:type="page"/>
      </w:r>
      <w:r w:rsidR="00167CE7">
        <w:rPr>
          <w:b/>
          <w:bCs/>
        </w:rPr>
        <w:lastRenderedPageBreak/>
        <w:t xml:space="preserve">STRATEGY 2:  </w:t>
      </w:r>
    </w:p>
    <w:tbl>
      <w:tblPr>
        <w:tblW w:w="490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35"/>
      </w:tblGrid>
      <w:tr w:rsidR="00167CE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</w:tbl>
    <w:p w:rsidR="001A6034" w:rsidRDefault="001A6034"/>
    <w:tbl>
      <w:tblPr>
        <w:tblW w:w="4994" w:type="pct"/>
        <w:jc w:val="center"/>
        <w:tblInd w:w="-79" w:type="dxa"/>
        <w:tblCellMar>
          <w:left w:w="29" w:type="dxa"/>
          <w:right w:w="29" w:type="dxa"/>
        </w:tblCellMar>
        <w:tblLook w:val="0000"/>
      </w:tblPr>
      <w:tblGrid>
        <w:gridCol w:w="2606"/>
        <w:gridCol w:w="1932"/>
        <w:gridCol w:w="413"/>
        <w:gridCol w:w="416"/>
        <w:gridCol w:w="416"/>
        <w:gridCol w:w="416"/>
        <w:gridCol w:w="4121"/>
        <w:gridCol w:w="4121"/>
      </w:tblGrid>
      <w:tr w:rsidR="001A6034">
        <w:tblPrEx>
          <w:tblCellMar>
            <w:top w:w="0" w:type="dxa"/>
            <w:bottom w:w="0" w:type="dxa"/>
          </w:tblCellMar>
        </w:tblPrEx>
        <w:trPr>
          <w:cantSplit/>
          <w:trHeight w:val="1461"/>
          <w:tblHeader/>
          <w:jc w:val="center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034" w:rsidRDefault="001A6034" w:rsidP="00167CE7">
            <w:pPr>
              <w:pStyle w:val="Heading2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034" w:rsidRDefault="001A6034" w:rsidP="00167CE7">
            <w:pPr>
              <w:pStyle w:val="Heading1"/>
              <w:keepLines/>
            </w:pPr>
            <w:r>
              <w:t>Responsible Person/Entity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textDirection w:val="btLr"/>
            <w:vAlign w:val="center"/>
          </w:tcPr>
          <w:p w:rsidR="001A6034" w:rsidRDefault="001A6034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Oct-Dec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034" w:rsidRDefault="001A6034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Jan-Mar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textDirection w:val="btLr"/>
            <w:vAlign w:val="center"/>
          </w:tcPr>
          <w:p w:rsidR="001A6034" w:rsidRDefault="001A6034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Apr-June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034" w:rsidRDefault="001A6034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July-Sept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034" w:rsidRDefault="001A6034" w:rsidP="009F254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we will </w:t>
            </w:r>
          </w:p>
          <w:p w:rsidR="001A6034" w:rsidRDefault="001A6034" w:rsidP="009F254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quantitatively measure </w:t>
            </w:r>
          </w:p>
          <w:p w:rsidR="001A6034" w:rsidRDefault="001A6034" w:rsidP="009F254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 intended outcome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E1D" w:rsidRDefault="00931E1D" w:rsidP="00931E1D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we could </w:t>
            </w:r>
          </w:p>
          <w:p w:rsidR="00931E1D" w:rsidRDefault="00931E1D" w:rsidP="00931E1D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accomplish this activity </w:t>
            </w:r>
          </w:p>
          <w:p w:rsidR="001A6034" w:rsidRDefault="00931E1D" w:rsidP="00931E1D">
            <w:pPr>
              <w:keepNext/>
              <w:keepLine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without grant funds</w:t>
            </w: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tabs>
                <w:tab w:val="num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67CE7" w:rsidRDefault="00167CE7" w:rsidP="00167CE7">
            <w:pPr>
              <w:keepNext/>
              <w:keepLines/>
              <w:ind w:left="113" w:right="113"/>
              <w:rPr>
                <w:b/>
              </w:rPr>
            </w:pPr>
            <w:r w:rsidRPr="00AE7521">
              <w:rPr>
                <w:b/>
                <w:bCs/>
              </w:rPr>
              <w:t>Potential</w:t>
            </w:r>
            <w:r>
              <w:rPr>
                <w:b/>
                <w:bCs/>
              </w:rPr>
              <w:t xml:space="preserve"> Pitfalls &amp; Anticipated Response</w:t>
            </w:r>
            <w:r>
              <w:rPr>
                <w:b/>
              </w:rPr>
              <w:t>:</w:t>
            </w:r>
          </w:p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167CE7" w:rsidRDefault="00167CE7"/>
    <w:p w:rsidR="00167CE7" w:rsidRDefault="001A6034" w:rsidP="00167CE7">
      <w:pPr>
        <w:keepNext/>
        <w:keepLines/>
      </w:pPr>
      <w:r>
        <w:rPr>
          <w:b/>
          <w:bCs/>
        </w:rPr>
        <w:br w:type="page"/>
      </w:r>
      <w:r w:rsidR="00167CE7">
        <w:rPr>
          <w:b/>
          <w:bCs/>
        </w:rPr>
        <w:lastRenderedPageBreak/>
        <w:t xml:space="preserve">STRATEGY 3  </w:t>
      </w:r>
    </w:p>
    <w:tbl>
      <w:tblPr>
        <w:tblW w:w="4928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6"/>
      </w:tblGrid>
      <w:tr w:rsidR="00167CE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</w:tbl>
    <w:p w:rsidR="001A6034" w:rsidRDefault="001A6034"/>
    <w:tbl>
      <w:tblPr>
        <w:tblW w:w="4991" w:type="pct"/>
        <w:jc w:val="center"/>
        <w:tblInd w:w="-43" w:type="dxa"/>
        <w:tblCellMar>
          <w:left w:w="29" w:type="dxa"/>
          <w:right w:w="29" w:type="dxa"/>
        </w:tblCellMar>
        <w:tblLook w:val="0000"/>
      </w:tblPr>
      <w:tblGrid>
        <w:gridCol w:w="2571"/>
        <w:gridCol w:w="1934"/>
        <w:gridCol w:w="410"/>
        <w:gridCol w:w="413"/>
        <w:gridCol w:w="413"/>
        <w:gridCol w:w="413"/>
        <w:gridCol w:w="4139"/>
        <w:gridCol w:w="4139"/>
      </w:tblGrid>
      <w:tr w:rsidR="009F254C">
        <w:tblPrEx>
          <w:tblCellMar>
            <w:top w:w="0" w:type="dxa"/>
            <w:bottom w:w="0" w:type="dxa"/>
          </w:tblCellMar>
        </w:tblPrEx>
        <w:trPr>
          <w:cantSplit/>
          <w:trHeight w:val="1461"/>
          <w:tblHeader/>
          <w:jc w:val="center"/>
        </w:trPr>
        <w:tc>
          <w:tcPr>
            <w:tcW w:w="8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254C" w:rsidRDefault="009F254C" w:rsidP="00167CE7">
            <w:pPr>
              <w:pStyle w:val="Heading2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254C" w:rsidRDefault="009F254C" w:rsidP="00167CE7">
            <w:pPr>
              <w:pStyle w:val="Heading1"/>
              <w:keepLines/>
            </w:pPr>
            <w:r>
              <w:t>Responsible Person/Entity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textDirection w:val="btLr"/>
            <w:vAlign w:val="center"/>
          </w:tcPr>
          <w:p w:rsidR="009F254C" w:rsidRDefault="009F254C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Oct-Dec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254C" w:rsidRDefault="009F254C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Jan-Mar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textDirection w:val="btLr"/>
            <w:vAlign w:val="center"/>
          </w:tcPr>
          <w:p w:rsidR="009F254C" w:rsidRDefault="009F254C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Apr-June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F254C" w:rsidRDefault="009F254C" w:rsidP="00167CE7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July-Sept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254C" w:rsidRDefault="009F254C" w:rsidP="009F254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we will </w:t>
            </w:r>
          </w:p>
          <w:p w:rsidR="009F254C" w:rsidRDefault="009F254C" w:rsidP="009F254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quantitatively measure </w:t>
            </w:r>
          </w:p>
          <w:p w:rsidR="009F254C" w:rsidRDefault="009F254C" w:rsidP="009F254C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 intended outcome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E1D" w:rsidRDefault="00931E1D" w:rsidP="00931E1D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we could </w:t>
            </w:r>
          </w:p>
          <w:p w:rsidR="00931E1D" w:rsidRDefault="00931E1D" w:rsidP="00931E1D">
            <w:pPr>
              <w:keepNext/>
              <w:keepLines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accomplish this activity </w:t>
            </w:r>
          </w:p>
          <w:p w:rsidR="009F254C" w:rsidRDefault="00931E1D" w:rsidP="00931E1D">
            <w:pPr>
              <w:keepNext/>
              <w:keepLines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without grant funds</w:t>
            </w: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tabs>
                <w:tab w:val="num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A6034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E7" w:rsidRDefault="00167CE7" w:rsidP="00167C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67CE7" w:rsidRDefault="00167CE7" w:rsidP="00167CE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67CE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67CE7" w:rsidRDefault="00167CE7" w:rsidP="00167CE7">
            <w:pPr>
              <w:keepNext/>
              <w:keepLines/>
              <w:ind w:left="113" w:right="113"/>
              <w:rPr>
                <w:b/>
              </w:rPr>
            </w:pPr>
            <w:r w:rsidRPr="00AE7521">
              <w:rPr>
                <w:b/>
                <w:bCs/>
              </w:rPr>
              <w:t>Potential</w:t>
            </w:r>
            <w:r>
              <w:rPr>
                <w:b/>
                <w:bCs/>
              </w:rPr>
              <w:t xml:space="preserve"> Pitfalls &amp; Anticipated Response</w:t>
            </w:r>
            <w:r>
              <w:rPr>
                <w:b/>
              </w:rPr>
              <w:t>:</w:t>
            </w:r>
          </w:p>
          <w:p w:rsidR="00167CE7" w:rsidRDefault="00167CE7" w:rsidP="00167CE7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167CE7" w:rsidRDefault="00167CE7"/>
    <w:p w:rsidR="00167CE7" w:rsidRDefault="00167CE7"/>
    <w:p w:rsidR="001E4C6C" w:rsidRDefault="001E4C6C">
      <w:r>
        <w:t xml:space="preserve">This completed </w:t>
      </w:r>
      <w:r w:rsidR="005C705D">
        <w:t>Work</w:t>
      </w:r>
      <w:r w:rsidR="00167CE7">
        <w:t xml:space="preserve"> Plan</w:t>
      </w:r>
      <w:r>
        <w:t xml:space="preserve"> due by the close of business on </w:t>
      </w:r>
      <w:smartTag w:uri="urn:schemas-microsoft-com:office:smarttags" w:element="date">
        <w:smartTagPr>
          <w:attr w:name="Month" w:val="8"/>
          <w:attr w:name="Day" w:val="1"/>
          <w:attr w:name="Year" w:val="2005"/>
        </w:smartTagPr>
        <w:r w:rsidR="00167CE7">
          <w:t>Monday</w:t>
        </w:r>
        <w:r>
          <w:t xml:space="preserve">, </w:t>
        </w:r>
        <w:r w:rsidR="00167CE7">
          <w:t>August</w:t>
        </w:r>
        <w:r>
          <w:t xml:space="preserve"> 1, 2005</w:t>
        </w:r>
      </w:smartTag>
      <w:r>
        <w:t>.</w:t>
      </w:r>
    </w:p>
    <w:p w:rsidR="001E4C6C" w:rsidRDefault="001E4C6C"/>
    <w:p w:rsidR="001E4C6C" w:rsidRDefault="001E4C6C">
      <w:r>
        <w:t>Electronically submit to:</w:t>
      </w:r>
      <w:r w:rsidR="005C705D">
        <w:t xml:space="preserve">  </w:t>
      </w:r>
      <w:r>
        <w:t xml:space="preserve">Connie Ehlers   </w:t>
      </w:r>
      <w:hyperlink r:id="rId7" w:history="1">
        <w:r>
          <w:rPr>
            <w:rStyle w:val="Hyperlink"/>
          </w:rPr>
          <w:t>connie.ehlers@iowa.gov</w:t>
        </w:r>
      </w:hyperlink>
    </w:p>
    <w:p w:rsidR="001E4C6C" w:rsidRDefault="001E4C6C"/>
    <w:sectPr w:rsidR="001E4C6C">
      <w:headerReference w:type="default" r:id="rId8"/>
      <w:footerReference w:type="default" r:id="rId9"/>
      <w:pgSz w:w="15840" w:h="12240" w:orient="landscape" w:code="1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8301A">
      <w:r>
        <w:separator/>
      </w:r>
    </w:p>
  </w:endnote>
  <w:endnote w:type="continuationSeparator" w:id="1">
    <w:p w:rsidR="00000000" w:rsidRDefault="00B8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6B" w:rsidRDefault="00E47F6B">
    <w:pPr>
      <w:pStyle w:val="Footer"/>
      <w:ind w:right="360"/>
      <w:rPr>
        <w:sz w:val="16"/>
        <w:szCs w:val="16"/>
      </w:rPr>
    </w:pPr>
    <w:r w:rsidRPr="00FC2079">
      <w:rPr>
        <w:sz w:val="16"/>
        <w:szCs w:val="16"/>
      </w:rPr>
      <w:fldChar w:fldCharType="begin"/>
    </w:r>
    <w:r w:rsidRPr="00FC2079"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\\Vrdsmfs1\dsm\IaPaths\TRANSITION\Prototypes\2nd Year\Continuation\Y 2 Work Plan.doc</w:t>
    </w:r>
    <w:r w:rsidRPr="00FC2079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8301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8301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8301A">
      <w:r>
        <w:separator/>
      </w:r>
    </w:p>
  </w:footnote>
  <w:footnote w:type="continuationSeparator" w:id="1">
    <w:p w:rsidR="00000000" w:rsidRDefault="00B83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6B" w:rsidRDefault="00E47F6B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Work Plan</w:t>
    </w:r>
  </w:p>
  <w:p w:rsidR="00E47F6B" w:rsidRDefault="00E47F6B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Improving Transition Outcomes for Youth with Disabilities </w:t>
    </w:r>
  </w:p>
  <w:p w:rsidR="00E47F6B" w:rsidRDefault="00E47F6B">
    <w:pPr>
      <w:pStyle w:val="Header"/>
      <w:jc w:val="center"/>
      <w:rPr>
        <w:b/>
        <w:bCs/>
        <w:sz w:val="28"/>
        <w:szCs w:val="28"/>
      </w:rPr>
    </w:pPr>
    <w:smartTag w:uri="urn:schemas-microsoft-com:office:smarttags" w:element="date">
      <w:smartTagPr>
        <w:attr w:name="Month" w:val="10"/>
        <w:attr w:name="Day" w:val="1"/>
        <w:attr w:name="Year" w:val="2005"/>
      </w:smartTagPr>
      <w:r>
        <w:rPr>
          <w:b/>
          <w:bCs/>
          <w:sz w:val="28"/>
          <w:szCs w:val="28"/>
        </w:rPr>
        <w:t>October 1, 2005</w:t>
      </w:r>
    </w:smartTag>
    <w:r>
      <w:rPr>
        <w:b/>
        <w:bCs/>
        <w:sz w:val="28"/>
        <w:szCs w:val="28"/>
      </w:rPr>
      <w:t xml:space="preserve"> – </w:t>
    </w:r>
    <w:smartTag w:uri="urn:schemas-microsoft-com:office:smarttags" w:element="date">
      <w:smartTagPr>
        <w:attr w:name="Month" w:val="9"/>
        <w:attr w:name="Day" w:val="30"/>
        <w:attr w:name="Year" w:val="2006"/>
      </w:smartTagPr>
      <w:r>
        <w:rPr>
          <w:b/>
          <w:bCs/>
          <w:sz w:val="28"/>
          <w:szCs w:val="28"/>
        </w:rPr>
        <w:t>September 30, 2006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F95"/>
    <w:multiLevelType w:val="hybridMultilevel"/>
    <w:tmpl w:val="FBD82706"/>
    <w:lvl w:ilvl="0" w:tplc="029ED3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153C7"/>
    <w:multiLevelType w:val="hybridMultilevel"/>
    <w:tmpl w:val="7840C404"/>
    <w:lvl w:ilvl="0" w:tplc="CE4831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B2FDC"/>
    <w:multiLevelType w:val="hybridMultilevel"/>
    <w:tmpl w:val="A0683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3346B"/>
    <w:multiLevelType w:val="hybridMultilevel"/>
    <w:tmpl w:val="71FAF634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E400B"/>
    <w:multiLevelType w:val="hybridMultilevel"/>
    <w:tmpl w:val="2C74B188"/>
    <w:lvl w:ilvl="0" w:tplc="55CAB2F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78C8"/>
    <w:multiLevelType w:val="hybridMultilevel"/>
    <w:tmpl w:val="C3868DF4"/>
    <w:lvl w:ilvl="0" w:tplc="EF206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60267"/>
    <w:multiLevelType w:val="hybridMultilevel"/>
    <w:tmpl w:val="BEC29292"/>
    <w:lvl w:ilvl="0" w:tplc="1DD6D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24CC2"/>
    <w:multiLevelType w:val="hybridMultilevel"/>
    <w:tmpl w:val="03B48BC6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20E6D"/>
    <w:multiLevelType w:val="hybridMultilevel"/>
    <w:tmpl w:val="12AA6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C773DF8"/>
    <w:multiLevelType w:val="hybridMultilevel"/>
    <w:tmpl w:val="1E340568"/>
    <w:lvl w:ilvl="0" w:tplc="9FA60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00C23A1"/>
    <w:multiLevelType w:val="hybridMultilevel"/>
    <w:tmpl w:val="27A699A2"/>
    <w:lvl w:ilvl="0" w:tplc="ED2664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46D3F"/>
    <w:multiLevelType w:val="hybridMultilevel"/>
    <w:tmpl w:val="C77EC76C"/>
    <w:lvl w:ilvl="0" w:tplc="6FFC86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535E9"/>
    <w:multiLevelType w:val="hybridMultilevel"/>
    <w:tmpl w:val="D52465FE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5604F"/>
    <w:multiLevelType w:val="hybridMultilevel"/>
    <w:tmpl w:val="1A9AD138"/>
    <w:lvl w:ilvl="0" w:tplc="1F7A00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9FA60B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95849"/>
    <w:multiLevelType w:val="hybridMultilevel"/>
    <w:tmpl w:val="7CC28064"/>
    <w:lvl w:ilvl="0" w:tplc="9FA60B4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9474F88"/>
    <w:multiLevelType w:val="hybridMultilevel"/>
    <w:tmpl w:val="ACA85886"/>
    <w:lvl w:ilvl="0" w:tplc="9FA60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FF2F2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FC70F10"/>
    <w:multiLevelType w:val="hybridMultilevel"/>
    <w:tmpl w:val="FA24EB9E"/>
    <w:lvl w:ilvl="0" w:tplc="0ADAB9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679F2"/>
    <w:multiLevelType w:val="hybridMultilevel"/>
    <w:tmpl w:val="109CA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B872DF"/>
    <w:multiLevelType w:val="multilevel"/>
    <w:tmpl w:val="2E4098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17D1A81"/>
    <w:multiLevelType w:val="hybridMultilevel"/>
    <w:tmpl w:val="EE3E6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F7B68"/>
    <w:multiLevelType w:val="hybridMultilevel"/>
    <w:tmpl w:val="0CDCC4AA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E27A77"/>
    <w:multiLevelType w:val="hybridMultilevel"/>
    <w:tmpl w:val="17FC633E"/>
    <w:lvl w:ilvl="0" w:tplc="B0CA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4A9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70701"/>
    <w:multiLevelType w:val="hybridMultilevel"/>
    <w:tmpl w:val="DCC899D4"/>
    <w:lvl w:ilvl="0" w:tplc="9FA60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49241EDD"/>
    <w:multiLevelType w:val="hybridMultilevel"/>
    <w:tmpl w:val="90661584"/>
    <w:lvl w:ilvl="0" w:tplc="9D2074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544CC"/>
    <w:multiLevelType w:val="hybridMultilevel"/>
    <w:tmpl w:val="177EBC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0E48DA"/>
    <w:multiLevelType w:val="hybridMultilevel"/>
    <w:tmpl w:val="1F2AD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E98"/>
    <w:multiLevelType w:val="multilevel"/>
    <w:tmpl w:val="6D500E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B563F7"/>
    <w:multiLevelType w:val="hybridMultilevel"/>
    <w:tmpl w:val="6BA4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F206B3"/>
    <w:multiLevelType w:val="hybridMultilevel"/>
    <w:tmpl w:val="6096E100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8E10C0"/>
    <w:multiLevelType w:val="hybridMultilevel"/>
    <w:tmpl w:val="A1048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976973"/>
    <w:multiLevelType w:val="hybridMultilevel"/>
    <w:tmpl w:val="3CF2862C"/>
    <w:lvl w:ilvl="0" w:tplc="1DD6D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32584"/>
    <w:multiLevelType w:val="hybridMultilevel"/>
    <w:tmpl w:val="001A52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8CE203D"/>
    <w:multiLevelType w:val="hybridMultilevel"/>
    <w:tmpl w:val="16DA0C6A"/>
    <w:lvl w:ilvl="0" w:tplc="657E2E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84C89"/>
    <w:multiLevelType w:val="hybridMultilevel"/>
    <w:tmpl w:val="CA20AB68"/>
    <w:lvl w:ilvl="0" w:tplc="9FA60B4E">
      <w:start w:val="1"/>
      <w:numFmt w:val="lowerLetter"/>
      <w:lvlText w:val="%1."/>
      <w:lvlJc w:val="left"/>
      <w:pPr>
        <w:tabs>
          <w:tab w:val="num" w:pos="-1080"/>
        </w:tabs>
        <w:ind w:left="-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4">
    <w:nsid w:val="5DA008F2"/>
    <w:multiLevelType w:val="hybridMultilevel"/>
    <w:tmpl w:val="D07E0CF8"/>
    <w:lvl w:ilvl="0" w:tplc="7C4A9EA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2E3AE1"/>
    <w:multiLevelType w:val="hybridMultilevel"/>
    <w:tmpl w:val="2E782948"/>
    <w:lvl w:ilvl="0" w:tplc="E280DC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6A3938"/>
    <w:multiLevelType w:val="hybridMultilevel"/>
    <w:tmpl w:val="9EF0CC4A"/>
    <w:lvl w:ilvl="0" w:tplc="9FA60B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64BB273E"/>
    <w:multiLevelType w:val="hybridMultilevel"/>
    <w:tmpl w:val="4378D750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E164F3"/>
    <w:multiLevelType w:val="hybridMultilevel"/>
    <w:tmpl w:val="F872F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1C7974"/>
    <w:multiLevelType w:val="hybridMultilevel"/>
    <w:tmpl w:val="4BF09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79511E4"/>
    <w:multiLevelType w:val="hybridMultilevel"/>
    <w:tmpl w:val="07687A38"/>
    <w:lvl w:ilvl="0" w:tplc="9FA60B4E">
      <w:start w:val="1"/>
      <w:numFmt w:val="lowerLetter"/>
      <w:lvlText w:val="%1."/>
      <w:lvlJc w:val="left"/>
      <w:pPr>
        <w:tabs>
          <w:tab w:val="num" w:pos="1081"/>
        </w:tabs>
        <w:ind w:left="1081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1">
    <w:nsid w:val="690B2206"/>
    <w:multiLevelType w:val="hybridMultilevel"/>
    <w:tmpl w:val="E362D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C32881"/>
    <w:multiLevelType w:val="hybridMultilevel"/>
    <w:tmpl w:val="001A5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8F2957"/>
    <w:multiLevelType w:val="hybridMultilevel"/>
    <w:tmpl w:val="4120CF8A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B599E"/>
    <w:multiLevelType w:val="hybridMultilevel"/>
    <w:tmpl w:val="8872F7D0"/>
    <w:lvl w:ilvl="0" w:tplc="1DD6D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D6DD6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7F07FE7"/>
    <w:multiLevelType w:val="hybridMultilevel"/>
    <w:tmpl w:val="239ECCE2"/>
    <w:lvl w:ilvl="0" w:tplc="9FA60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F34A6"/>
    <w:multiLevelType w:val="multilevel"/>
    <w:tmpl w:val="27F43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9CE3924"/>
    <w:multiLevelType w:val="hybridMultilevel"/>
    <w:tmpl w:val="A19ED742"/>
    <w:lvl w:ilvl="0" w:tplc="9FA60B4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C8C4928"/>
    <w:multiLevelType w:val="hybridMultilevel"/>
    <w:tmpl w:val="78FCB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1"/>
  </w:num>
  <w:num w:numId="2">
    <w:abstractNumId w:val="31"/>
  </w:num>
  <w:num w:numId="3">
    <w:abstractNumId w:val="42"/>
  </w:num>
  <w:num w:numId="4">
    <w:abstractNumId w:val="44"/>
  </w:num>
  <w:num w:numId="5">
    <w:abstractNumId w:val="30"/>
  </w:num>
  <w:num w:numId="6">
    <w:abstractNumId w:val="35"/>
  </w:num>
  <w:num w:numId="7">
    <w:abstractNumId w:val="13"/>
  </w:num>
  <w:num w:numId="8">
    <w:abstractNumId w:val="16"/>
  </w:num>
  <w:num w:numId="9">
    <w:abstractNumId w:val="34"/>
  </w:num>
  <w:num w:numId="10">
    <w:abstractNumId w:val="43"/>
  </w:num>
  <w:num w:numId="11">
    <w:abstractNumId w:val="45"/>
  </w:num>
  <w:num w:numId="12">
    <w:abstractNumId w:val="28"/>
  </w:num>
  <w:num w:numId="13">
    <w:abstractNumId w:val="14"/>
  </w:num>
  <w:num w:numId="14">
    <w:abstractNumId w:val="3"/>
  </w:num>
  <w:num w:numId="15">
    <w:abstractNumId w:val="33"/>
  </w:num>
  <w:num w:numId="16">
    <w:abstractNumId w:val="12"/>
  </w:num>
  <w:num w:numId="17">
    <w:abstractNumId w:val="7"/>
  </w:num>
  <w:num w:numId="18">
    <w:abstractNumId w:val="27"/>
  </w:num>
  <w:num w:numId="19">
    <w:abstractNumId w:val="22"/>
  </w:num>
  <w:num w:numId="20">
    <w:abstractNumId w:val="47"/>
  </w:num>
  <w:num w:numId="21">
    <w:abstractNumId w:val="20"/>
  </w:num>
  <w:num w:numId="22">
    <w:abstractNumId w:val="9"/>
  </w:num>
  <w:num w:numId="23">
    <w:abstractNumId w:val="37"/>
  </w:num>
  <w:num w:numId="24">
    <w:abstractNumId w:val="36"/>
  </w:num>
  <w:num w:numId="25">
    <w:abstractNumId w:val="40"/>
  </w:num>
  <w:num w:numId="26">
    <w:abstractNumId w:val="15"/>
  </w:num>
  <w:num w:numId="27">
    <w:abstractNumId w:val="24"/>
  </w:num>
  <w:num w:numId="28">
    <w:abstractNumId w:val="25"/>
  </w:num>
  <w:num w:numId="29">
    <w:abstractNumId w:val="29"/>
  </w:num>
  <w:num w:numId="30">
    <w:abstractNumId w:val="23"/>
  </w:num>
  <w:num w:numId="31">
    <w:abstractNumId w:val="10"/>
  </w:num>
  <w:num w:numId="32">
    <w:abstractNumId w:val="2"/>
  </w:num>
  <w:num w:numId="33">
    <w:abstractNumId w:val="38"/>
  </w:num>
  <w:num w:numId="34">
    <w:abstractNumId w:val="41"/>
  </w:num>
  <w:num w:numId="35">
    <w:abstractNumId w:val="1"/>
  </w:num>
  <w:num w:numId="36">
    <w:abstractNumId w:val="4"/>
  </w:num>
  <w:num w:numId="37">
    <w:abstractNumId w:val="6"/>
  </w:num>
  <w:num w:numId="38">
    <w:abstractNumId w:val="32"/>
  </w:num>
  <w:num w:numId="39">
    <w:abstractNumId w:val="11"/>
  </w:num>
  <w:num w:numId="40">
    <w:abstractNumId w:val="0"/>
  </w:num>
  <w:num w:numId="41">
    <w:abstractNumId w:val="48"/>
  </w:num>
  <w:num w:numId="42">
    <w:abstractNumId w:val="8"/>
  </w:num>
  <w:num w:numId="43">
    <w:abstractNumId w:val="5"/>
  </w:num>
  <w:num w:numId="44">
    <w:abstractNumId w:val="19"/>
  </w:num>
  <w:num w:numId="45">
    <w:abstractNumId w:val="26"/>
  </w:num>
  <w:num w:numId="46">
    <w:abstractNumId w:val="46"/>
  </w:num>
  <w:num w:numId="47">
    <w:abstractNumId w:val="18"/>
  </w:num>
  <w:num w:numId="48">
    <w:abstractNumId w:val="1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24128"/>
    <w:rsid w:val="00167CE7"/>
    <w:rsid w:val="001A6034"/>
    <w:rsid w:val="001E4C6C"/>
    <w:rsid w:val="005177DE"/>
    <w:rsid w:val="005335D9"/>
    <w:rsid w:val="005C705D"/>
    <w:rsid w:val="006A17DC"/>
    <w:rsid w:val="00703148"/>
    <w:rsid w:val="00884D55"/>
    <w:rsid w:val="008A3C01"/>
    <w:rsid w:val="008F5227"/>
    <w:rsid w:val="00931E1D"/>
    <w:rsid w:val="00971D24"/>
    <w:rsid w:val="009767F5"/>
    <w:rsid w:val="009C3166"/>
    <w:rsid w:val="009F254C"/>
    <w:rsid w:val="00AE7521"/>
    <w:rsid w:val="00B24128"/>
    <w:rsid w:val="00B8301A"/>
    <w:rsid w:val="00CE4108"/>
    <w:rsid w:val="00E47F6B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ind w:left="720"/>
      <w:textAlignment w:val="baseline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ind w:left="1440" w:hanging="720"/>
      <w:textAlignment w:val="baseline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">
    <w:name w:val="Body Text"/>
    <w:basedOn w:val="Normal"/>
    <w:pPr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nie.ehlers@io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Burlington Project</vt:lpstr>
    </vt:vector>
  </TitlesOfParts>
  <Company>State of Iowa</Company>
  <LinksUpToDate>false</LinksUpToDate>
  <CharactersWithSpaces>1291</CharactersWithSpaces>
  <SharedDoc>false</SharedDoc>
  <HLinks>
    <vt:vector size="6" baseType="variant">
      <vt:variant>
        <vt:i4>589948</vt:i4>
      </vt:variant>
      <vt:variant>
        <vt:i4>0</vt:i4>
      </vt:variant>
      <vt:variant>
        <vt:i4>0</vt:i4>
      </vt:variant>
      <vt:variant>
        <vt:i4>5</vt:i4>
      </vt:variant>
      <vt:variant>
        <vt:lpwstr>mailto:connie.ehlers@iowa.gov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Burlington Project</dc:title>
  <dc:subject/>
  <dc:creator>DVRS</dc:creator>
  <cp:keywords/>
  <dc:description/>
  <cp:lastModifiedBy>Margaret Noon</cp:lastModifiedBy>
  <cp:revision>2</cp:revision>
  <cp:lastPrinted>2005-06-27T20:21:00Z</cp:lastPrinted>
  <dcterms:created xsi:type="dcterms:W3CDTF">2008-11-18T14:06:00Z</dcterms:created>
  <dcterms:modified xsi:type="dcterms:W3CDTF">2008-11-18T14:06:00Z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1095058864</vt:i4>
  </property>
  <property fmtid="{D5CDD505-2E9C-101B-9397-08002B2CF9AE}" pid="3" name="_EmailSubject">
    <vt:lpwstr>Year 2 Continuation Funding</vt:lpwstr>
  </property>
  <property fmtid="{D5CDD505-2E9C-101B-9397-08002B2CF9AE}" pid="4" name="_AuthorEmail">
    <vt:lpwstr>Connie.Ehlers@iowa.gov</vt:lpwstr>
  </property>
  <property fmtid="{D5CDD505-2E9C-101B-9397-08002B2CF9AE}" pid="5" name="_AuthorEmailDisplayName">
    <vt:lpwstr>Ehlers, Connie M [DVRS]</vt:lpwstr>
  </property>
  <property fmtid="{D5CDD505-2E9C-101B-9397-08002B2CF9AE}" pid="6" name="_ReviewingToolsShownOnce">
    <vt:lpwstr/>
  </property>
</Properties>
</file>